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442762" w:rsidRDefault="00442762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</w:p>
    <w:p w:rsidR="00EE2AF9" w:rsidRPr="00516EC6" w:rsidRDefault="00EE2AF9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</w:p>
    <w:p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EE2AF9">
        <w:rPr>
          <w:color w:val="000000"/>
          <w:spacing w:val="-2"/>
          <w:szCs w:val="28"/>
        </w:rPr>
        <w:t>18.05.2022г.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EE2AF9">
        <w:rPr>
          <w:color w:val="000000"/>
          <w:spacing w:val="-2"/>
          <w:szCs w:val="28"/>
        </w:rPr>
        <w:t>135</w:t>
      </w:r>
    </w:p>
    <w:p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842AB7">
        <w:rPr>
          <w:szCs w:val="28"/>
        </w:rPr>
        <w:t>)</w:t>
      </w:r>
    </w:p>
    <w:p w:rsidR="00CA7D51" w:rsidRDefault="00842AB7" w:rsidP="00842AB7">
      <w:pPr>
        <w:ind w:firstLine="708"/>
        <w:rPr>
          <w:szCs w:val="28"/>
        </w:rPr>
      </w:pPr>
      <w:r>
        <w:rPr>
          <w:szCs w:val="28"/>
        </w:rPr>
        <w:t>1.1.</w:t>
      </w:r>
      <w:r w:rsidR="00CA7D51">
        <w:rPr>
          <w:szCs w:val="28"/>
        </w:rPr>
        <w:t xml:space="preserve"> Изложив пункт 1.1 решения в новой редакции:</w:t>
      </w:r>
    </w:p>
    <w:p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>22</w:t>
      </w:r>
      <w:r w:rsidR="009007F7">
        <w:rPr>
          <w:szCs w:val="28"/>
        </w:rPr>
        <w:t xml:space="preserve"> </w:t>
      </w:r>
      <w:r w:rsidRPr="001568D9">
        <w:rPr>
          <w:szCs w:val="28"/>
        </w:rPr>
        <w:t>год:</w:t>
      </w:r>
    </w:p>
    <w:p w:rsidR="00CA7D51" w:rsidRPr="005D4677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7E4629">
        <w:rPr>
          <w:szCs w:val="28"/>
        </w:rPr>
        <w:t xml:space="preserve">42863,1 </w:t>
      </w:r>
      <w:r w:rsidRPr="005D4677">
        <w:rPr>
          <w:szCs w:val="28"/>
        </w:rPr>
        <w:t>тыс. рублей;</w:t>
      </w:r>
    </w:p>
    <w:p w:rsidR="00CA7D51" w:rsidRPr="005D4677" w:rsidRDefault="00CA7D51" w:rsidP="00CA7D5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7E4629">
        <w:rPr>
          <w:szCs w:val="28"/>
        </w:rPr>
        <w:t>4</w:t>
      </w:r>
      <w:r w:rsidR="00B8333F">
        <w:rPr>
          <w:szCs w:val="28"/>
        </w:rPr>
        <w:t>61</w:t>
      </w:r>
      <w:r w:rsidR="007E4629">
        <w:rPr>
          <w:szCs w:val="28"/>
        </w:rPr>
        <w:t xml:space="preserve">23,2 </w:t>
      </w:r>
      <w:r w:rsidRPr="005D4677">
        <w:rPr>
          <w:szCs w:val="28"/>
        </w:rPr>
        <w:t>тыс. рублей;</w:t>
      </w:r>
    </w:p>
    <w:p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B07469">
        <w:rPr>
          <w:szCs w:val="28"/>
        </w:rPr>
        <w:t>3</w:t>
      </w:r>
      <w:r w:rsidRPr="001568D9">
        <w:rPr>
          <w:szCs w:val="28"/>
        </w:rPr>
        <w:t xml:space="preserve"> года в сумме </w:t>
      </w:r>
      <w:r w:rsidR="00B07469">
        <w:rPr>
          <w:szCs w:val="28"/>
        </w:rPr>
        <w:t>110</w:t>
      </w:r>
      <w:r w:rsidRPr="001568D9">
        <w:rPr>
          <w:szCs w:val="28"/>
        </w:rPr>
        <w:t>0,0 тыс. рублей, в том числе верхний предел долга по муниципальным гарантиям в  сумме 0,0 тыс. рублей;</w:t>
      </w:r>
    </w:p>
    <w:p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 xml:space="preserve">дефицит местного бюджета в сумме </w:t>
      </w:r>
      <w:r w:rsidR="00B8333F">
        <w:rPr>
          <w:szCs w:val="28"/>
        </w:rPr>
        <w:t>32</w:t>
      </w:r>
      <w:r>
        <w:rPr>
          <w:szCs w:val="28"/>
        </w:rPr>
        <w:t>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:rsidR="002842D5" w:rsidRDefault="00801F9C" w:rsidP="00396627">
      <w:pPr>
        <w:pStyle w:val="a9"/>
        <w:jc w:val="both"/>
        <w:rPr>
          <w:rFonts w:ascii="Times New Roman" w:hAnsi="Times New Roman"/>
          <w:sz w:val="28"/>
        </w:rPr>
      </w:pPr>
      <w:r>
        <w:tab/>
      </w:r>
      <w:r w:rsidR="006F3939" w:rsidRPr="00801F9C">
        <w:rPr>
          <w:rFonts w:ascii="Times New Roman" w:hAnsi="Times New Roman"/>
          <w:sz w:val="28"/>
          <w:szCs w:val="28"/>
        </w:rPr>
        <w:t>1.2</w:t>
      </w:r>
      <w:r w:rsidR="008D573D"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>ешению изложить в новой</w:t>
      </w:r>
      <w:r>
        <w:rPr>
          <w:rFonts w:ascii="Times New Roman" w:hAnsi="Times New Roman"/>
          <w:sz w:val="28"/>
        </w:rPr>
        <w:t xml:space="preserve"> редакции согласно приложения №1</w:t>
      </w:r>
      <w:r w:rsidR="008349B6">
        <w:rPr>
          <w:rFonts w:ascii="Times New Roman" w:hAnsi="Times New Roman"/>
          <w:sz w:val="28"/>
        </w:rPr>
        <w:t xml:space="preserve"> к настоящему решению;</w:t>
      </w:r>
    </w:p>
    <w:p w:rsidR="002842D5" w:rsidRPr="002842D5" w:rsidRDefault="002842D5" w:rsidP="002842D5">
      <w:pPr>
        <w:ind w:firstLine="708"/>
        <w:rPr>
          <w:szCs w:val="28"/>
        </w:rPr>
      </w:pPr>
      <w:r w:rsidRPr="002842D5">
        <w:t>1.3</w:t>
      </w:r>
      <w:r w:rsidRPr="002842D5">
        <w:rPr>
          <w:szCs w:val="28"/>
        </w:rPr>
        <w:t xml:space="preserve"> Приложение №2 «</w:t>
      </w:r>
      <w:r w:rsidRPr="002842D5">
        <w:rPr>
          <w:color w:val="000000"/>
          <w:spacing w:val="-2"/>
          <w:szCs w:val="28"/>
        </w:rPr>
        <w:t>Безвозмездные поступления из других бюджетов в 2022 году</w:t>
      </w:r>
      <w:r>
        <w:rPr>
          <w:color w:val="000000"/>
          <w:spacing w:val="-2"/>
          <w:szCs w:val="28"/>
        </w:rPr>
        <w:t xml:space="preserve"> </w:t>
      </w:r>
      <w:r w:rsidRPr="002842D5">
        <w:rPr>
          <w:szCs w:val="28"/>
        </w:rPr>
        <w:t>» к Решению изложить в новой редакции согласно приложения №2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lastRenderedPageBreak/>
        <w:t>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57057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570577"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:rsidR="00A339E8" w:rsidRDefault="00A339E8" w:rsidP="00A339E8">
      <w:pPr>
        <w:ind w:firstLine="708"/>
        <w:rPr>
          <w:szCs w:val="28"/>
        </w:rPr>
      </w:pPr>
      <w:r>
        <w:rPr>
          <w:szCs w:val="28"/>
        </w:rPr>
        <w:t>1.8. Приложение 11 «</w:t>
      </w:r>
      <w:r w:rsidRPr="005D4677">
        <w:rPr>
          <w:szCs w:val="28"/>
        </w:rPr>
        <w:t>Программа муниципальных внутренних заимствований Вольненского сельского поселения  Успенского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  <w:r>
        <w:rPr>
          <w:szCs w:val="28"/>
        </w:rPr>
        <w:t xml:space="preserve">» </w:t>
      </w:r>
      <w:r w:rsidRPr="008834FA">
        <w:rPr>
          <w:szCs w:val="28"/>
        </w:rPr>
        <w:t xml:space="preserve">изложить в новой редакции согласно приложения № </w:t>
      </w:r>
      <w:r>
        <w:rPr>
          <w:szCs w:val="28"/>
        </w:rPr>
        <w:t>7</w:t>
      </w:r>
      <w:r w:rsidRPr="008834FA">
        <w:rPr>
          <w:szCs w:val="28"/>
        </w:rPr>
        <w:t xml:space="preserve"> к настоящему </w:t>
      </w:r>
      <w:r>
        <w:rPr>
          <w:szCs w:val="28"/>
        </w:rPr>
        <w:t>решению.</w:t>
      </w:r>
    </w:p>
    <w:p w:rsidR="00842AB7" w:rsidRPr="00913B88" w:rsidRDefault="003D5251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913B88"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A339E8">
        <w:rPr>
          <w:rFonts w:ascii="Times New Roman" w:hAnsi="Times New Roman"/>
          <w:sz w:val="28"/>
          <w:szCs w:val="28"/>
        </w:rPr>
        <w:t>9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новой </w:t>
      </w:r>
      <w:r w:rsidR="00913B88"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A339E8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D5251" w:rsidRDefault="003D5251" w:rsidP="003D525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7114">
        <w:rPr>
          <w:rFonts w:ascii="Times New Roman" w:hAnsi="Times New Roman"/>
          <w:sz w:val="28"/>
          <w:szCs w:val="28"/>
        </w:rPr>
        <w:t>1.</w:t>
      </w:r>
      <w:r w:rsidR="00A339E8">
        <w:rPr>
          <w:rFonts w:ascii="Times New Roman" w:hAnsi="Times New Roman"/>
          <w:sz w:val="28"/>
          <w:szCs w:val="28"/>
        </w:rPr>
        <w:t>10</w:t>
      </w:r>
      <w:r w:rsidRPr="00F27114">
        <w:rPr>
          <w:rFonts w:ascii="Times New Roman" w:hAnsi="Times New Roman"/>
          <w:sz w:val="28"/>
          <w:szCs w:val="28"/>
        </w:rPr>
        <w:t xml:space="preserve">. Подпункт 3 пункта 11 Решения изложить в новой редакции «3) объем бюджетных ассигнований дорожного фонда в сумме </w:t>
      </w:r>
      <w:r w:rsidR="00FB6EF9">
        <w:rPr>
          <w:rFonts w:ascii="Times New Roman" w:hAnsi="Times New Roman"/>
          <w:sz w:val="28"/>
          <w:szCs w:val="28"/>
        </w:rPr>
        <w:t>3494,</w:t>
      </w:r>
      <w:r w:rsidR="000D1CB2">
        <w:rPr>
          <w:rFonts w:ascii="Times New Roman" w:hAnsi="Times New Roman"/>
          <w:sz w:val="28"/>
          <w:szCs w:val="28"/>
        </w:rPr>
        <w:t>0</w:t>
      </w:r>
      <w:r w:rsidRPr="00F27114">
        <w:rPr>
          <w:rFonts w:ascii="Times New Roman" w:hAnsi="Times New Roman"/>
          <w:sz w:val="28"/>
          <w:szCs w:val="28"/>
        </w:rPr>
        <w:t xml:space="preserve"> тыс. рублей.»</w:t>
      </w:r>
    </w:p>
    <w:p w:rsidR="0039271E" w:rsidRPr="008E1626" w:rsidRDefault="0039271E" w:rsidP="0039271E">
      <w:pPr>
        <w:ind w:firstLine="709"/>
        <w:rPr>
          <w:color w:val="000000"/>
          <w:szCs w:val="28"/>
        </w:rPr>
      </w:pPr>
      <w:r w:rsidRPr="008E1626">
        <w:rPr>
          <w:color w:val="000000"/>
          <w:szCs w:val="28"/>
        </w:rPr>
        <w:t>1.1</w:t>
      </w:r>
      <w:r w:rsidR="00A339E8">
        <w:rPr>
          <w:color w:val="000000"/>
          <w:szCs w:val="28"/>
        </w:rPr>
        <w:t xml:space="preserve">1. </w:t>
      </w:r>
      <w:r w:rsidRPr="008E1626">
        <w:rPr>
          <w:color w:val="000000"/>
          <w:szCs w:val="28"/>
        </w:rPr>
        <w:t>Пункт 16 Решения изложить в новой редакции:</w:t>
      </w:r>
    </w:p>
    <w:p w:rsidR="0039271E" w:rsidRPr="005D4677" w:rsidRDefault="001A5501" w:rsidP="008E1626">
      <w:pPr>
        <w:ind w:firstLine="709"/>
        <w:rPr>
          <w:szCs w:val="28"/>
        </w:rPr>
      </w:pPr>
      <w:r>
        <w:rPr>
          <w:color w:val="000000"/>
          <w:szCs w:val="28"/>
        </w:rPr>
        <w:t>«</w:t>
      </w:r>
      <w:r w:rsidR="0039271E" w:rsidRPr="008E1626">
        <w:rPr>
          <w:color w:val="000000"/>
          <w:szCs w:val="28"/>
        </w:rPr>
        <w:t>16. Установить объем расходов на обслуживание муниципального внутреннего долга Вольненского сельского поселения Успенского района на 2022 год в сумме 0,6</w:t>
      </w:r>
      <w:r w:rsidR="008E1626" w:rsidRPr="008E1626">
        <w:rPr>
          <w:color w:val="000000"/>
          <w:szCs w:val="28"/>
        </w:rPr>
        <w:t xml:space="preserve"> </w:t>
      </w:r>
      <w:r w:rsidR="0039271E" w:rsidRPr="008E1626">
        <w:rPr>
          <w:color w:val="000000"/>
          <w:szCs w:val="28"/>
        </w:rPr>
        <w:t>тыс. рублей.</w:t>
      </w:r>
      <w:r>
        <w:rPr>
          <w:color w:val="000000"/>
          <w:szCs w:val="28"/>
        </w:rPr>
        <w:t>»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C621DC" w:rsidRPr="005D4677" w:rsidRDefault="00C621DC" w:rsidP="00C621DC">
      <w:pPr>
        <w:tabs>
          <w:tab w:val="center" w:pos="709"/>
        </w:tabs>
      </w:pPr>
    </w:p>
    <w:p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tbl>
      <w:tblPr>
        <w:tblW w:w="10241" w:type="dxa"/>
        <w:tblInd w:w="93" w:type="dxa"/>
        <w:tblLayout w:type="fixed"/>
        <w:tblLook w:val="04A0"/>
      </w:tblPr>
      <w:tblGrid>
        <w:gridCol w:w="1602"/>
        <w:gridCol w:w="1532"/>
        <w:gridCol w:w="1551"/>
        <w:gridCol w:w="3694"/>
        <w:gridCol w:w="1275"/>
        <w:gridCol w:w="520"/>
        <w:gridCol w:w="67"/>
      </w:tblGrid>
      <w:tr w:rsidR="00AD4BAE" w:rsidRPr="005D4677" w:rsidTr="00821A2D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AD4BAE" w:rsidRPr="005D4677" w:rsidTr="00821A2D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:rsidTr="00821A2D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:rsidTr="00821A2D">
        <w:trPr>
          <w:trHeight w:val="375"/>
        </w:trPr>
        <w:tc>
          <w:tcPr>
            <w:tcW w:w="1024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BAE" w:rsidRPr="005D4677" w:rsidRDefault="00821A2D" w:rsidP="00821A2D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AD4BAE" w:rsidRPr="005D46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AD4BAE" w:rsidRPr="005D4677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AD4BAE" w:rsidRPr="005D4677" w:rsidTr="00821A2D">
        <w:trPr>
          <w:gridAfter w:val="2"/>
          <w:wAfter w:w="587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:rsidR="003F3ABC" w:rsidRDefault="003F3ABC" w:rsidP="0039271E">
            <w:pPr>
              <w:rPr>
                <w:bCs/>
                <w:color w:val="000000"/>
                <w:szCs w:val="28"/>
              </w:rPr>
            </w:pPr>
          </w:p>
          <w:p w:rsidR="00AD4BAE" w:rsidRPr="00E552D0" w:rsidRDefault="00AD4BAE" w:rsidP="0039271E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:rsidR="00AD4BAE" w:rsidRDefault="00AD4BAE" w:rsidP="0039271E"/>
          <w:p w:rsidR="00AD4BAE" w:rsidRPr="00E552D0" w:rsidRDefault="00AD4BAE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AD4BAE" w:rsidRPr="005D4677" w:rsidTr="00821A2D">
        <w:trPr>
          <w:gridAfter w:val="2"/>
          <w:wAfter w:w="587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D4BAE" w:rsidRPr="005D4677" w:rsidTr="00821A2D">
        <w:trPr>
          <w:gridAfter w:val="2"/>
          <w:wAfter w:w="587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002D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 </w:t>
            </w:r>
            <w:r w:rsidR="00002DCE">
              <w:rPr>
                <w:b/>
                <w:bCs/>
                <w:szCs w:val="28"/>
              </w:rPr>
              <w:t>362</w:t>
            </w:r>
            <w:r>
              <w:rPr>
                <w:b/>
                <w:bCs/>
                <w:szCs w:val="28"/>
              </w:rPr>
              <w:t>,1</w:t>
            </w:r>
          </w:p>
        </w:tc>
      </w:tr>
      <w:tr w:rsidR="00AD4BAE" w:rsidRPr="005D46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AD4BAE" w:rsidRPr="005D46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AD4BAE" w:rsidRPr="005D4677" w:rsidTr="00821A2D">
        <w:trPr>
          <w:gridAfter w:val="2"/>
          <w:wAfter w:w="587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AD4BAE" w:rsidRPr="005D4677">
              <w:rPr>
                <w:szCs w:val="28"/>
              </w:rPr>
              <w:t>0,0</w:t>
            </w:r>
          </w:p>
        </w:tc>
      </w:tr>
      <w:tr w:rsidR="00AD4BAE" w:rsidRPr="005D4677" w:rsidTr="00821A2D">
        <w:trPr>
          <w:gridAfter w:val="2"/>
          <w:wAfter w:w="587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:rsidTr="00821A2D">
        <w:trPr>
          <w:gridAfter w:val="2"/>
          <w:wAfter w:w="587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:rsidTr="00821A2D">
        <w:trPr>
          <w:gridAfter w:val="2"/>
          <w:wAfter w:w="587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:rsidTr="00821A2D">
        <w:trPr>
          <w:gridAfter w:val="2"/>
          <w:wAfter w:w="587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4BAE" w:rsidRPr="0055280D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002DC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:rsidTr="00821A2D">
        <w:trPr>
          <w:gridAfter w:val="2"/>
          <w:wAfter w:w="587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7323F0" w:rsidP="0039271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AD4BAE" w:rsidRPr="005D46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Дотации бюджетам сельских поселений на выравнивание бюджетной </w:t>
            </w:r>
            <w:r w:rsidRPr="005D4677">
              <w:rPr>
                <w:szCs w:val="28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10 424,7</w:t>
            </w:r>
          </w:p>
        </w:tc>
      </w:tr>
      <w:tr w:rsidR="00AD4BAE" w:rsidRPr="005D46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AE" w:rsidRPr="00154EC9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lastRenderedPageBreak/>
              <w:t>2 02 16001 10 0000 150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4BAE" w:rsidRPr="00154EC9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D4BAE" w:rsidRPr="00154EC9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0E5138" w:rsidRPr="005D46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8" w:rsidRPr="00154EC9" w:rsidRDefault="000E5138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1</w:t>
            </w:r>
            <w:r w:rsidRPr="005D4677">
              <w:rPr>
                <w:color w:val="000000"/>
                <w:szCs w:val="28"/>
              </w:rPr>
              <w:t>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5138" w:rsidRPr="00154EC9" w:rsidRDefault="000E5138" w:rsidP="000E5138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дотации</w:t>
            </w:r>
            <w:r w:rsidRPr="005D4677">
              <w:rPr>
                <w:szCs w:val="28"/>
              </w:rPr>
              <w:t xml:space="preserve">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E5138" w:rsidRPr="00154EC9" w:rsidRDefault="000E5138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212,5</w:t>
            </w:r>
          </w:p>
        </w:tc>
      </w:tr>
      <w:tr w:rsidR="00AD4BAE" w:rsidRPr="005D46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E879E4" w:rsidP="000E513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0E5138">
              <w:rPr>
                <w:szCs w:val="28"/>
              </w:rPr>
              <w:t>537,1</w:t>
            </w:r>
          </w:p>
        </w:tc>
      </w:tr>
      <w:tr w:rsidR="00AD4BAE" w:rsidRPr="005D46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AD4BAE" w:rsidRPr="005D46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AD4BAE" w:rsidRPr="005D46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A87B95" w:rsidRDefault="00AD4BAE" w:rsidP="0039271E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AD4BAE" w:rsidRPr="005D46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BAE" w:rsidRPr="005D4677" w:rsidRDefault="008C28B7" w:rsidP="0039271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42863,1</w:t>
            </w:r>
          </w:p>
        </w:tc>
      </w:tr>
    </w:tbl>
    <w:p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3626F7"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AD4BAE" w:rsidRPr="005D4677" w:rsidRDefault="00AD4BAE" w:rsidP="00AD4BA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750DF6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:rsidR="00AD4BAE" w:rsidRDefault="00AD4BAE" w:rsidP="00AD4BAE"/>
    <w:p w:rsidR="0086745F" w:rsidRPr="005D4677" w:rsidRDefault="0086745F" w:rsidP="00AD4BAE"/>
    <w:p w:rsidR="00AD4BAE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</w:pPr>
    </w:p>
    <w:p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:rsidR="00623E6F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</w:rPr>
      </w:pPr>
    </w:p>
    <w:p w:rsidR="00623E6F" w:rsidRPr="005D4677" w:rsidRDefault="00623E6F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tbl>
      <w:tblPr>
        <w:tblW w:w="10241" w:type="dxa"/>
        <w:tblInd w:w="93" w:type="dxa"/>
        <w:tblLook w:val="04A0"/>
      </w:tblPr>
      <w:tblGrid>
        <w:gridCol w:w="9654"/>
        <w:gridCol w:w="152"/>
        <w:gridCol w:w="118"/>
        <w:gridCol w:w="317"/>
      </w:tblGrid>
      <w:tr w:rsidR="00AD4BAE" w:rsidRPr="005D4677" w:rsidTr="003F3ABC">
        <w:trPr>
          <w:gridAfter w:val="1"/>
          <w:wAfter w:w="317" w:type="dxa"/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30AF1" w:rsidRDefault="00530AF1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02DCE" w:rsidRDefault="00002DCE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03A85" w:rsidRDefault="00703A85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F3ABC" w:rsidRDefault="003F3ABC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F3ABC" w:rsidRDefault="003F3ABC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F3ABC" w:rsidRDefault="003F3ABC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F3ABC" w:rsidRDefault="003F3ABC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3F3ABC" w:rsidRDefault="003F3ABC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AD4BAE" w:rsidRPr="005D4677" w:rsidRDefault="00AD4BAE" w:rsidP="0039271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2 </w:t>
            </w:r>
          </w:p>
        </w:tc>
      </w:tr>
      <w:tr w:rsidR="00AD4BAE" w:rsidRPr="005D4677" w:rsidTr="003F3ABC">
        <w:trPr>
          <w:gridAfter w:val="1"/>
          <w:wAfter w:w="317" w:type="dxa"/>
          <w:trHeight w:val="203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AD4BAE" w:rsidRPr="005D4677" w:rsidTr="003F3ABC">
        <w:trPr>
          <w:gridAfter w:val="2"/>
          <w:wAfter w:w="435" w:type="dxa"/>
          <w:trHeight w:val="375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AD4BAE" w:rsidRPr="005D4677" w:rsidRDefault="00AD4BAE" w:rsidP="0086745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86745F">
              <w:rPr>
                <w:szCs w:val="28"/>
              </w:rPr>
              <w:t>___________</w:t>
            </w:r>
            <w:r>
              <w:rPr>
                <w:szCs w:val="28"/>
              </w:rPr>
              <w:t xml:space="preserve">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86745F">
              <w:rPr>
                <w:szCs w:val="28"/>
              </w:rPr>
              <w:t>_____</w:t>
            </w:r>
            <w:r>
              <w:rPr>
                <w:szCs w:val="28"/>
              </w:rPr>
              <w:t xml:space="preserve">  </w:t>
            </w:r>
          </w:p>
        </w:tc>
      </w:tr>
      <w:tr w:rsidR="00BD1941" w:rsidRPr="005D4677" w:rsidTr="003F3ABC">
        <w:trPr>
          <w:trHeight w:val="375"/>
        </w:trPr>
        <w:tc>
          <w:tcPr>
            <w:tcW w:w="102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941" w:rsidRPr="005D4677" w:rsidRDefault="00BD1941" w:rsidP="00BD1941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BD1941" w:rsidRPr="005D4677" w:rsidTr="003F3ABC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941" w:rsidRPr="005D4677" w:rsidRDefault="00BD1941" w:rsidP="0039271E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D1941" w:rsidRPr="005D4677" w:rsidTr="003F3ABC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941" w:rsidRPr="005D4677" w:rsidRDefault="00BD1941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BD1941" w:rsidRPr="005D4677" w:rsidRDefault="00BD1941" w:rsidP="0039271E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</w:tbl>
    <w:p w:rsidR="00703A85" w:rsidRDefault="00703A85" w:rsidP="00AD4BAE">
      <w:pPr>
        <w:rPr>
          <w:color w:val="000000"/>
          <w:spacing w:val="-2"/>
          <w:szCs w:val="28"/>
        </w:rPr>
      </w:pPr>
    </w:p>
    <w:p w:rsidR="00002DCE" w:rsidRPr="0074452F" w:rsidRDefault="0074452F" w:rsidP="0074452F">
      <w:pPr>
        <w:jc w:val="center"/>
        <w:rPr>
          <w:b/>
          <w:color w:val="000000"/>
          <w:spacing w:val="-2"/>
          <w:szCs w:val="28"/>
        </w:rPr>
      </w:pPr>
      <w:r w:rsidRPr="0074452F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4677"/>
        <w:gridCol w:w="1560"/>
      </w:tblGrid>
      <w:tr w:rsidR="00BD1941" w:rsidRPr="003F3ABC" w:rsidTr="00BD1941">
        <w:trPr>
          <w:trHeight w:val="234"/>
        </w:trPr>
        <w:tc>
          <w:tcPr>
            <w:tcW w:w="3276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b/>
                <w:bCs/>
                <w:sz w:val="26"/>
                <w:szCs w:val="26"/>
              </w:rPr>
            </w:pPr>
            <w:r w:rsidRPr="003F3ABC">
              <w:rPr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3F3ABC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3F3ABC">
              <w:rPr>
                <w:b/>
                <w:bCs/>
                <w:sz w:val="26"/>
                <w:szCs w:val="26"/>
              </w:rPr>
              <w:t>31501,0</w:t>
            </w:r>
          </w:p>
        </w:tc>
      </w:tr>
      <w:tr w:rsidR="00BD1941" w:rsidRPr="003F3ABC" w:rsidTr="00BD1941">
        <w:trPr>
          <w:trHeight w:val="379"/>
        </w:trPr>
        <w:tc>
          <w:tcPr>
            <w:tcW w:w="3276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color w:val="000000"/>
                <w:sz w:val="26"/>
                <w:szCs w:val="26"/>
              </w:rPr>
            </w:pPr>
            <w:r w:rsidRPr="003F3ABC">
              <w:rPr>
                <w:color w:val="000000"/>
                <w:sz w:val="26"/>
                <w:szCs w:val="26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10 424,7</w:t>
            </w:r>
          </w:p>
        </w:tc>
      </w:tr>
      <w:tr w:rsidR="00BD1941" w:rsidRPr="003F3ABC" w:rsidTr="00BD1941">
        <w:trPr>
          <w:trHeight w:val="379"/>
        </w:trPr>
        <w:tc>
          <w:tcPr>
            <w:tcW w:w="3276" w:type="dxa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color w:val="000000"/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2 02 16001 10 0000 150</w:t>
            </w:r>
          </w:p>
        </w:tc>
        <w:tc>
          <w:tcPr>
            <w:tcW w:w="4677" w:type="dxa"/>
          </w:tcPr>
          <w:p w:rsidR="00BD1941" w:rsidRPr="003F3ABC" w:rsidRDefault="00BD1941" w:rsidP="0039271E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75,3</w:t>
            </w:r>
          </w:p>
        </w:tc>
      </w:tr>
      <w:tr w:rsidR="00875ECF" w:rsidRPr="003F3ABC" w:rsidTr="00BD1941">
        <w:trPr>
          <w:trHeight w:val="379"/>
        </w:trPr>
        <w:tc>
          <w:tcPr>
            <w:tcW w:w="3276" w:type="dxa"/>
          </w:tcPr>
          <w:p w:rsidR="00875ECF" w:rsidRPr="00875ECF" w:rsidRDefault="00875ECF" w:rsidP="00097F61">
            <w:pPr>
              <w:tabs>
                <w:tab w:val="center" w:pos="709"/>
              </w:tabs>
              <w:jc w:val="left"/>
              <w:rPr>
                <w:sz w:val="24"/>
                <w:szCs w:val="24"/>
              </w:rPr>
            </w:pPr>
            <w:r w:rsidRPr="00875ECF">
              <w:rPr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677" w:type="dxa"/>
          </w:tcPr>
          <w:p w:rsidR="00875ECF" w:rsidRPr="00875ECF" w:rsidRDefault="00875ECF" w:rsidP="00097F61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75ECF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560" w:type="dxa"/>
            <w:noWrap/>
          </w:tcPr>
          <w:p w:rsidR="00875ECF" w:rsidRPr="00875ECF" w:rsidRDefault="00875ECF" w:rsidP="00097F61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75ECF">
              <w:rPr>
                <w:sz w:val="24"/>
                <w:szCs w:val="24"/>
              </w:rPr>
              <w:t>212,5</w:t>
            </w:r>
          </w:p>
        </w:tc>
      </w:tr>
      <w:tr w:rsidR="00875ECF" w:rsidRPr="003F3ABC" w:rsidTr="00BD1941">
        <w:trPr>
          <w:trHeight w:val="379"/>
        </w:trPr>
        <w:tc>
          <w:tcPr>
            <w:tcW w:w="3276" w:type="dxa"/>
            <w:vAlign w:val="center"/>
          </w:tcPr>
          <w:p w:rsidR="00875ECF" w:rsidRPr="00875ECF" w:rsidRDefault="00875ECF" w:rsidP="00097F61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75ECF">
              <w:rPr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:rsidR="00875ECF" w:rsidRPr="00875ECF" w:rsidRDefault="00875ECF" w:rsidP="00097F61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75ECF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:rsidR="00875ECF" w:rsidRPr="00875ECF" w:rsidRDefault="00875ECF" w:rsidP="00097F61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75ECF">
              <w:rPr>
                <w:sz w:val="24"/>
                <w:szCs w:val="24"/>
              </w:rPr>
              <w:t>20537,1</w:t>
            </w:r>
          </w:p>
        </w:tc>
      </w:tr>
      <w:tr w:rsidR="00BD1941" w:rsidRPr="003F3ABC" w:rsidTr="00BD1941">
        <w:trPr>
          <w:trHeight w:val="379"/>
        </w:trPr>
        <w:tc>
          <w:tcPr>
            <w:tcW w:w="3276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sz w:val="26"/>
                <w:szCs w:val="26"/>
                <w:lang w:val="en-US"/>
              </w:rPr>
            </w:pPr>
            <w:r w:rsidRPr="003F3ABC"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246,0</w:t>
            </w:r>
          </w:p>
        </w:tc>
      </w:tr>
      <w:tr w:rsidR="00BD1941" w:rsidRPr="003F3ABC" w:rsidTr="00BD1941">
        <w:trPr>
          <w:trHeight w:val="529"/>
        </w:trPr>
        <w:tc>
          <w:tcPr>
            <w:tcW w:w="3276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color w:val="000000"/>
                <w:sz w:val="26"/>
                <w:szCs w:val="26"/>
              </w:rPr>
            </w:pPr>
            <w:r w:rsidRPr="003F3ABC">
              <w:rPr>
                <w:color w:val="000000"/>
                <w:sz w:val="26"/>
                <w:szCs w:val="26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3,8</w:t>
            </w:r>
          </w:p>
        </w:tc>
      </w:tr>
      <w:tr w:rsidR="00BD1941" w:rsidRPr="003F3ABC" w:rsidTr="00BD1941">
        <w:trPr>
          <w:trHeight w:val="529"/>
        </w:trPr>
        <w:tc>
          <w:tcPr>
            <w:tcW w:w="3276" w:type="dxa"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left"/>
              <w:rPr>
                <w:color w:val="000000"/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 xml:space="preserve"> 2 18 60010 10 0000 130</w:t>
            </w:r>
          </w:p>
        </w:tc>
        <w:tc>
          <w:tcPr>
            <w:tcW w:w="4677" w:type="dxa"/>
            <w:vAlign w:val="center"/>
          </w:tcPr>
          <w:p w:rsidR="00BD1941" w:rsidRPr="003F3ABC" w:rsidRDefault="00BD1941" w:rsidP="0039271E">
            <w:pPr>
              <w:spacing w:line="240" w:lineRule="atLeast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BD1941" w:rsidRPr="003F3ABC" w:rsidRDefault="00BD1941" w:rsidP="0039271E">
            <w:pPr>
              <w:tabs>
                <w:tab w:val="center" w:pos="709"/>
              </w:tabs>
              <w:rPr>
                <w:sz w:val="26"/>
                <w:szCs w:val="26"/>
              </w:rPr>
            </w:pPr>
          </w:p>
        </w:tc>
        <w:tc>
          <w:tcPr>
            <w:tcW w:w="1560" w:type="dxa"/>
            <w:noWrap/>
            <w:vAlign w:val="center"/>
          </w:tcPr>
          <w:p w:rsidR="00BD1941" w:rsidRPr="003F3ABC" w:rsidRDefault="00BD1941" w:rsidP="0039271E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3F3ABC">
              <w:rPr>
                <w:sz w:val="26"/>
                <w:szCs w:val="26"/>
              </w:rPr>
              <w:t>1,6</w:t>
            </w:r>
          </w:p>
        </w:tc>
      </w:tr>
    </w:tbl>
    <w:p w:rsidR="00002DCE" w:rsidRDefault="00002DCE" w:rsidP="00AD4BAE">
      <w:pPr>
        <w:rPr>
          <w:color w:val="000000"/>
          <w:spacing w:val="-2"/>
          <w:szCs w:val="28"/>
        </w:rPr>
      </w:pPr>
    </w:p>
    <w:p w:rsidR="0074452F" w:rsidRDefault="0074452F" w:rsidP="00AD4BAE">
      <w:pPr>
        <w:rPr>
          <w:color w:val="000000"/>
          <w:spacing w:val="-2"/>
          <w:szCs w:val="28"/>
        </w:rPr>
      </w:pPr>
    </w:p>
    <w:p w:rsidR="0074452F" w:rsidRDefault="0074452F" w:rsidP="00AD4BAE">
      <w:pPr>
        <w:rPr>
          <w:color w:val="000000"/>
          <w:spacing w:val="-2"/>
          <w:szCs w:val="28"/>
        </w:rPr>
      </w:pPr>
    </w:p>
    <w:p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:rsidR="0074452F" w:rsidRPr="005D4677" w:rsidRDefault="0074452F" w:rsidP="0074452F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:rsidR="0074452F" w:rsidRDefault="0074452F" w:rsidP="0074452F"/>
    <w:p w:rsidR="0074452F" w:rsidRPr="005D4677" w:rsidRDefault="0074452F" w:rsidP="0074452F"/>
    <w:p w:rsidR="00623E6F" w:rsidRDefault="00623E6F" w:rsidP="00AD4BAE">
      <w:pPr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002DCE" w:rsidRPr="005D4677" w:rsidTr="0039271E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2DCE" w:rsidRPr="005D4677" w:rsidRDefault="00002DCE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3 </w:t>
            </w:r>
          </w:p>
        </w:tc>
      </w:tr>
      <w:tr w:rsidR="00002DCE" w:rsidRPr="005D4677" w:rsidTr="0039271E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2DCE" w:rsidRPr="005D4677" w:rsidRDefault="00002DC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002DCE" w:rsidRPr="005D4677" w:rsidTr="0039271E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2DCE" w:rsidRPr="005D4677" w:rsidRDefault="00002DC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002DCE" w:rsidRPr="005D4677" w:rsidRDefault="00002DCE" w:rsidP="0039271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___________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</w:tbl>
    <w:p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11017" w:type="dxa"/>
        <w:tblInd w:w="-885" w:type="dxa"/>
        <w:tblLook w:val="04A0"/>
      </w:tblPr>
      <w:tblGrid>
        <w:gridCol w:w="2362"/>
        <w:gridCol w:w="8825"/>
        <w:gridCol w:w="574"/>
        <w:gridCol w:w="446"/>
        <w:gridCol w:w="121"/>
        <w:gridCol w:w="278"/>
        <w:gridCol w:w="289"/>
        <w:gridCol w:w="136"/>
        <w:gridCol w:w="573"/>
        <w:gridCol w:w="583"/>
        <w:gridCol w:w="868"/>
        <w:gridCol w:w="391"/>
        <w:gridCol w:w="176"/>
        <w:gridCol w:w="542"/>
        <w:gridCol w:w="909"/>
      </w:tblGrid>
      <w:tr w:rsidR="00AD4BAE" w:rsidRPr="005D4677" w:rsidTr="006C79F1">
        <w:trPr>
          <w:trHeight w:val="375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ook w:val="04A0"/>
            </w:tblPr>
            <w:tblGrid>
              <w:gridCol w:w="9806"/>
              <w:gridCol w:w="118"/>
            </w:tblGrid>
            <w:tr w:rsidR="006C79F1" w:rsidRPr="005D46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:rsidTr="00530AF1">
              <w:trPr>
                <w:trHeight w:val="124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:rsidTr="00530AF1">
              <w:trPr>
                <w:trHeight w:val="24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3279B" w:rsidP="005426E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5426E3">
                    <w:rPr>
                      <w:b/>
                      <w:bCs/>
                      <w:color w:val="000000"/>
                      <w:szCs w:val="28"/>
                    </w:rPr>
                    <w:t>61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23,2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AE52E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12162,3</w:t>
                  </w:r>
                </w:p>
              </w:tc>
            </w:tr>
            <w:tr w:rsidR="006C79F1" w:rsidRPr="005D4677" w:rsidTr="00530AF1">
              <w:trPr>
                <w:trHeight w:val="48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1 027,3</w:t>
                  </w:r>
                </w:p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5 374,8</w:t>
                  </w:r>
                </w:p>
              </w:tc>
            </w:tr>
            <w:tr w:rsidR="006C79F1" w:rsidRPr="005D4677" w:rsidTr="00530AF1">
              <w:trPr>
                <w:trHeight w:val="74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:rsidTr="00530AF1">
              <w:trPr>
                <w:trHeight w:val="37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:rsidTr="00530AF1">
              <w:trPr>
                <w:trHeight w:val="265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5614,8</w:t>
                  </w:r>
                </w:p>
              </w:tc>
            </w:tr>
            <w:tr w:rsidR="006C79F1" w:rsidRPr="005D4677" w:rsidTr="00530AF1">
              <w:trPr>
                <w:trHeight w:val="28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:rsidTr="00530AF1">
              <w:trPr>
                <w:trHeight w:val="22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:rsidTr="00530AF1">
              <w:trPr>
                <w:trHeight w:val="537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:rsidTr="00530AF1">
              <w:trPr>
                <w:trHeight w:val="226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:rsidTr="00530AF1">
              <w:trPr>
                <w:trHeight w:val="201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FB6EF9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369</w:t>
                  </w:r>
                  <w:r w:rsidR="00016F56"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1A115B">
                    <w:rPr>
                      <w:b/>
                      <w:bCs/>
                      <w:color w:val="000000"/>
                      <w:szCs w:val="28"/>
                    </w:rPr>
                    <w:t>8</w:t>
                  </w:r>
                </w:p>
              </w:tc>
            </w:tr>
            <w:tr w:rsidR="006C79F1" w:rsidRPr="005D4677" w:rsidTr="00530AF1">
              <w:trPr>
                <w:trHeight w:val="178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FB6EF9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3494,</w:t>
                  </w:r>
                  <w:r w:rsidR="00016F56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0</w:t>
                  </w:r>
                </w:p>
              </w:tc>
            </w:tr>
            <w:tr w:rsidR="006C79F1" w:rsidRPr="005D4677" w:rsidTr="00530AF1">
              <w:trPr>
                <w:trHeight w:val="178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874,3</w:t>
                  </w:r>
                </w:p>
              </w:tc>
            </w:tr>
            <w:tr w:rsidR="006C79F1" w:rsidRPr="005D4677" w:rsidTr="00530AF1">
              <w:trPr>
                <w:trHeight w:val="272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:rsidTr="00530AF1">
              <w:trPr>
                <w:trHeight w:val="22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38741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722,9</w:t>
                  </w:r>
                </w:p>
              </w:tc>
            </w:tr>
            <w:tr w:rsidR="006C79F1" w:rsidRPr="005D4677" w:rsidTr="00530AF1">
              <w:trPr>
                <w:trHeight w:val="240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C860AA" w:rsidRDefault="005426E3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29028,5</w:t>
                  </w:r>
                </w:p>
              </w:tc>
            </w:tr>
            <w:tr w:rsidR="006C79F1" w:rsidRPr="005D4677" w:rsidTr="00530AF1">
              <w:trPr>
                <w:trHeight w:val="15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5426E3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29028,5</w:t>
                  </w:r>
                </w:p>
              </w:tc>
            </w:tr>
            <w:tr w:rsidR="006C79F1" w:rsidRPr="005D4677" w:rsidTr="00530AF1">
              <w:trPr>
                <w:trHeight w:val="254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:rsidTr="00530AF1">
              <w:trPr>
                <w:trHeight w:val="229"/>
              </w:trPr>
              <w:tc>
                <w:tcPr>
                  <w:tcW w:w="1035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</w:p>
              </w:tc>
            </w:tr>
            <w:tr w:rsidR="00A40A7A" w:rsidRPr="005D4677" w:rsidTr="00530AF1">
              <w:trPr>
                <w:trHeight w:val="229"/>
              </w:trPr>
              <w:tc>
                <w:tcPr>
                  <w:tcW w:w="1035" w:type="dxa"/>
                </w:tcPr>
                <w:p w:rsidR="00A40A7A" w:rsidRPr="00016F56" w:rsidRDefault="00A40A7A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016F56">
                    <w:rPr>
                      <w:b/>
                      <w:bCs/>
                      <w:color w:val="000000"/>
                      <w:szCs w:val="28"/>
                    </w:rPr>
                    <w:t>8.</w:t>
                  </w:r>
                </w:p>
              </w:tc>
              <w:tc>
                <w:tcPr>
                  <w:tcW w:w="1900" w:type="dxa"/>
                </w:tcPr>
                <w:p w:rsidR="00A40A7A" w:rsidRPr="00016F56" w:rsidRDefault="00A40A7A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016F56">
                    <w:rPr>
                      <w:b/>
                      <w:bCs/>
                      <w:color w:val="000000"/>
                      <w:szCs w:val="28"/>
                    </w:rPr>
                    <w:t>1300</w:t>
                  </w:r>
                </w:p>
              </w:tc>
              <w:tc>
                <w:tcPr>
                  <w:tcW w:w="6167" w:type="dxa"/>
                </w:tcPr>
                <w:p w:rsidR="00A40A7A" w:rsidRPr="00A40A7A" w:rsidRDefault="00A40A7A" w:rsidP="00C649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A40A7A">
                    <w:rPr>
                      <w:b/>
                      <w:bCs/>
                      <w:color w:val="000000"/>
                      <w:szCs w:val="2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1559" w:type="dxa"/>
                  <w:vAlign w:val="bottom"/>
                </w:tcPr>
                <w:p w:rsidR="00A40A7A" w:rsidRPr="00016F56" w:rsidRDefault="00A40A7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0,6</w:t>
                  </w:r>
                </w:p>
              </w:tc>
            </w:tr>
            <w:tr w:rsidR="00A40A7A" w:rsidRPr="005D4677" w:rsidTr="00530AF1">
              <w:trPr>
                <w:trHeight w:val="229"/>
              </w:trPr>
              <w:tc>
                <w:tcPr>
                  <w:tcW w:w="1035" w:type="dxa"/>
                </w:tcPr>
                <w:p w:rsidR="00A40A7A" w:rsidRPr="005D4677" w:rsidRDefault="00A40A7A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:rsidR="00A40A7A" w:rsidRPr="005D4677" w:rsidRDefault="00A40A7A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1301</w:t>
                  </w:r>
                </w:p>
              </w:tc>
              <w:tc>
                <w:tcPr>
                  <w:tcW w:w="6167" w:type="dxa"/>
                </w:tcPr>
                <w:p w:rsidR="00A40A7A" w:rsidRPr="00A40A7A" w:rsidRDefault="00A40A7A" w:rsidP="00C649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A40A7A">
                    <w:rPr>
                      <w:b/>
                      <w:bCs/>
                      <w:color w:val="000000"/>
                      <w:szCs w:val="2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1559" w:type="dxa"/>
                  <w:vAlign w:val="bottom"/>
                </w:tcPr>
                <w:p w:rsidR="00A40A7A" w:rsidRDefault="00A40A7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0,6</w:t>
                  </w:r>
                </w:p>
              </w:tc>
            </w:tr>
          </w:tbl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:rsidR="006C79F1" w:rsidRPr="005D4677" w:rsidRDefault="006C79F1" w:rsidP="006C79F1"/>
          <w:p w:rsidR="006C79F1" w:rsidRDefault="006C79F1" w:rsidP="006C79F1"/>
          <w:p w:rsidR="00623E6F" w:rsidRDefault="00623E6F" w:rsidP="006C79F1"/>
          <w:p w:rsidR="00623E6F" w:rsidRDefault="00623E6F" w:rsidP="006C79F1"/>
          <w:p w:rsidR="00623E6F" w:rsidRDefault="00623E6F" w:rsidP="006C79F1"/>
          <w:p w:rsidR="00623E6F" w:rsidRPr="005D4677" w:rsidRDefault="00623E6F" w:rsidP="006C79F1">
            <w:pPr>
              <w:rPr>
                <w:szCs w:val="28"/>
              </w:rPr>
            </w:pPr>
          </w:p>
          <w:p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Pr="005D4677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6C79F1" w:rsidRDefault="006C79F1" w:rsidP="006C79F1"/>
          <w:p w:rsidR="00820AD2" w:rsidRDefault="00820AD2" w:rsidP="006C79F1"/>
          <w:p w:rsidR="009D3770" w:rsidRDefault="009D3770" w:rsidP="006C79F1"/>
          <w:tbl>
            <w:tblPr>
              <w:tblW w:w="11545" w:type="dxa"/>
              <w:tblLook w:val="04A0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002DCE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002DCE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417D8" w:rsidP="00931AA4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931AA4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23,2</w:t>
                        </w:r>
                      </w:p>
                    </w:tc>
                  </w:tr>
                  <w:tr w:rsidR="006C79F1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C8693D" w:rsidRDefault="006C79F1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C8693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6 069,3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C8693D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5 355,9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408,5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8D03A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3494,0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26CB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3494,0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26CB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1364,0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26CB5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1364,0</w:t>
                        </w:r>
                      </w:p>
                    </w:tc>
                  </w:tr>
                  <w:tr w:rsidR="006C79F1" w:rsidRPr="005D46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997E2E" w:rsidRPr="00A20FE5" w:rsidTr="00A777BB">
                    <w:trPr>
                      <w:trHeight w:val="38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A20FE5" w:rsidRDefault="00997E2E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A20FE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810D77" w:rsidRDefault="00997E2E" w:rsidP="00C649D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Управление муниципальными финансами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A20FE5" w:rsidRDefault="00997E2E" w:rsidP="00C649D1">
                        <w:pPr>
                          <w:jc w:val="lef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20FE5">
                          <w:rPr>
                            <w:b/>
                            <w:sz w:val="18"/>
                            <w:szCs w:val="18"/>
                          </w:rPr>
                          <w:t>54 0 00 00000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A20FE5" w:rsidRDefault="00997E2E" w:rsidP="00C649D1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A20FE5" w:rsidRDefault="00997E2E" w:rsidP="00736955">
                        <w:pPr>
                          <w:jc w:val="right"/>
                          <w:rPr>
                            <w:b/>
                          </w:rPr>
                        </w:pPr>
                        <w:r w:rsidRPr="00A20FE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997E2E" w:rsidRPr="005D4677" w:rsidTr="00912B61">
                    <w:trPr>
                      <w:trHeight w:val="11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5D4677" w:rsidRDefault="00997E2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810D77" w:rsidRDefault="001056B6" w:rsidP="00C649D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673B5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Управление муниципальным долгом и муниципальными финансовыми активами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Вольненского сельского поселения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736955" w:rsidRDefault="00997E2E" w:rsidP="00C649D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736955">
                          <w:rPr>
                            <w:sz w:val="18"/>
                            <w:szCs w:val="18"/>
                          </w:rPr>
                          <w:t>54 2 00 00000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CE2D48" w:rsidRDefault="00997E2E" w:rsidP="00C649D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Default="00997E2E" w:rsidP="00736955">
                        <w:pPr>
                          <w:jc w:val="right"/>
                        </w:pPr>
                        <w:r w:rsidRPr="009E4A44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997E2E" w:rsidRPr="005D4677" w:rsidTr="00912B61">
                    <w:trPr>
                      <w:trHeight w:val="196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5D4677" w:rsidRDefault="00997E2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810D77" w:rsidRDefault="00997E2E" w:rsidP="00C649D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68332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Процентные платежи по муниципальному долгу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736955" w:rsidRDefault="00997E2E" w:rsidP="00C649D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736955">
                          <w:rPr>
                            <w:sz w:val="18"/>
                            <w:szCs w:val="18"/>
                          </w:rPr>
                          <w:t>54 2 00 10520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CE2D48" w:rsidRDefault="00997E2E" w:rsidP="00C649D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Default="00997E2E" w:rsidP="00736955">
                        <w:pPr>
                          <w:jc w:val="right"/>
                        </w:pPr>
                        <w:r w:rsidRPr="009E4A44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997E2E" w:rsidRPr="005D4677" w:rsidTr="00997E2E">
                    <w:trPr>
                      <w:trHeight w:val="18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Default="00997E2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997E2E" w:rsidRDefault="00997E2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997E2E" w:rsidRPr="005D4677" w:rsidRDefault="00997E2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810D77" w:rsidRDefault="00997E2E" w:rsidP="00C649D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Обслуживание муниципального долга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997E2E" w:rsidRPr="00736955" w:rsidRDefault="00997E2E" w:rsidP="00C649D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736955">
                          <w:rPr>
                            <w:sz w:val="18"/>
                            <w:szCs w:val="18"/>
                          </w:rPr>
                          <w:t>54 2 00 10520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CE2D48" w:rsidRDefault="00997E2E" w:rsidP="00C649D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730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997E2E" w:rsidRPr="00CE2D48" w:rsidRDefault="00997E2E" w:rsidP="0073695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736955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 w:rsidR="0073695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3C226C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 w:rsidR="0073695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3C226C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C9325F" w:rsidRDefault="00E201C8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29028,5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5 953,1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4 626,0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79036A" w:rsidRPr="005659D7" w:rsidRDefault="0079036A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9036A" w:rsidRPr="005D4677" w:rsidRDefault="0079036A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79036A" w:rsidRDefault="00EA0F83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659D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EA0F83" w:rsidRPr="005659D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6C79F1" w:rsidRPr="005D46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736955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Pr="00005B78" w:rsidRDefault="00736955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834F1" w:rsidRPr="00005B78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Pr="00B834F1" w:rsidRDefault="00B834F1" w:rsidP="0079036A">
                        <w:pPr>
                          <w:jc w:val="right"/>
                          <w:rPr>
                            <w:b/>
                          </w:rPr>
                        </w:pPr>
                        <w:r w:rsidRPr="00B834F1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B834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 1</w:t>
                        </w:r>
                        <w:r w:rsidR="0073695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73695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024E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024E8B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1,4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</w:tbl>
                <w:p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:rsidR="00623E6F" w:rsidRDefault="00623E6F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ook w:val="04A0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002DC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002DCE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/>
                  </w:tblPr>
                  <w:tblGrid>
                    <w:gridCol w:w="10336"/>
                  </w:tblGrid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A26BF4" w:rsidP="00BF7B58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BF7B58">
                    <w:rPr>
                      <w:b/>
                      <w:color w:val="000000"/>
                      <w:sz w:val="18"/>
                      <w:szCs w:val="18"/>
                    </w:rPr>
                    <w:t>61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23,2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CF6F4E" w:rsidRDefault="00C13221" w:rsidP="00912B6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</w:t>
                  </w:r>
                  <w:r w:rsidR="00912B61">
                    <w:rPr>
                      <w:b/>
                      <w:bCs/>
                      <w:sz w:val="20"/>
                    </w:rPr>
                    <w:t>60</w:t>
                  </w:r>
                  <w:r>
                    <w:rPr>
                      <w:b/>
                      <w:bCs/>
                      <w:sz w:val="20"/>
                    </w:rPr>
                    <w:t>17,8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9A4B47" w:rsidP="0039271E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12056,9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DC13EC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C13EC">
                    <w:rPr>
                      <w:b/>
                      <w:bCs/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5 374,8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5 37</w:t>
                  </w: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37</w:t>
                  </w:r>
                  <w:r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7A6E67" w:rsidP="00E06BD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614,8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424F3A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5404,8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424F3A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1385,2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424F3A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1385,2</w:t>
                  </w:r>
                </w:p>
              </w:tc>
            </w:tr>
            <w:tr w:rsidR="006B32C8" w:rsidRPr="005D46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B32C8" w:rsidRDefault="00424F3A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1385,2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424F3A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1385,2</w:t>
                  </w:r>
                </w:p>
              </w:tc>
            </w:tr>
            <w:tr w:rsidR="006C79F1" w:rsidRPr="005D46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853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266955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369</w:t>
                  </w:r>
                  <w:r w:rsidR="009D3770">
                    <w:rPr>
                      <w:b/>
                      <w:bCs/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FF0CCB">
                    <w:rPr>
                      <w:b/>
                      <w:bCs/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BF7B58" w:rsidRDefault="00BF7B58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BF7B58">
                    <w:rPr>
                      <w:b/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E75900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B44DD2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874,3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:rsidTr="00094613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:rsidTr="00094613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772,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130,8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130,8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130,8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6F135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130,8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BF7B58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29028,5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BF7B58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29028,5</w:t>
                  </w:r>
                </w:p>
              </w:tc>
            </w:tr>
            <w:tr w:rsidR="00F43D96" w:rsidRPr="00BF7B58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BF7B58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F7B58">
                    <w:rPr>
                      <w:bCs/>
                      <w:color w:val="000000"/>
                      <w:sz w:val="18"/>
                      <w:szCs w:val="18"/>
                    </w:rPr>
                    <w:t>29028,5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5953,1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4 626,0 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E79FB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575D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9767C9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F43D96" w:rsidRPr="004B542E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1656F1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:rsidR="00F43D96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8A7D37" w:rsidRPr="005D4677" w:rsidTr="00FD6D75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810D77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A7D37" w:rsidRPr="00810D77" w:rsidRDefault="008A7D37" w:rsidP="00A55CF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Обслуживание государственного </w:t>
                  </w:r>
                  <w:r w:rsidR="00A55CF6">
                    <w:rPr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муниципального</w:t>
                  </w:r>
                  <w:r w:rsidR="00A55CF6">
                    <w:rPr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долга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CE2D48">
                  <w:pPr>
                    <w:jc w:val="right"/>
                    <w:rPr>
                      <w:b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CE2D48" w:rsidRDefault="008A7D37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CE2D48" w:rsidRDefault="008A7D37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8A7D37" w:rsidRPr="005D4677" w:rsidTr="00FD6D75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810D77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A7D37" w:rsidRPr="00810D77" w:rsidRDefault="008A7D37" w:rsidP="00403EB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</w:t>
                  </w:r>
                  <w:r w:rsidR="00403EBE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="00A55CF6">
                    <w:rPr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муниципального</w:t>
                  </w:r>
                  <w:r w:rsidR="00A55CF6">
                    <w:rPr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="00403EBE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="00403EBE"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внутреннег</w:t>
                  </w:r>
                  <w:r w:rsidR="00403EBE">
                    <w:rPr>
                      <w:b/>
                      <w:bCs/>
                      <w:color w:val="000000"/>
                      <w:sz w:val="18"/>
                      <w:szCs w:val="18"/>
                    </w:rPr>
                    <w:t>о</w:t>
                  </w: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долга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CE2D48">
                  <w:pPr>
                    <w:jc w:val="right"/>
                    <w:rPr>
                      <w:b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8A7D37" w:rsidRPr="00CE2D48" w:rsidRDefault="008A7D37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CE2D48" w:rsidRDefault="008A7D37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A7D37" w:rsidRPr="00CE2D48" w:rsidRDefault="008A7D37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CE2D48" w:rsidRPr="005D46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2D48" w:rsidRPr="00810D77" w:rsidRDefault="00CE2D4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2D48" w:rsidRPr="00810D77" w:rsidRDefault="00952933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муниципальными финансами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2D48" w:rsidRDefault="00CE2D48" w:rsidP="00CE2D48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2D48" w:rsidRPr="00CE2D48" w:rsidRDefault="00CE2D48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2D48" w:rsidRPr="00CE2D48" w:rsidRDefault="00CE2D48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E2D48" w:rsidRPr="005D4677" w:rsidRDefault="00CE2D4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2D48" w:rsidRPr="005D4677" w:rsidRDefault="00CE2D4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E2D48" w:rsidRDefault="00F875B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F875B9" w:rsidRPr="005D4677" w:rsidTr="00F875B9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810D77" w:rsidRDefault="00F875B9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810D77" w:rsidRDefault="001056B6" w:rsidP="00403E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73B5D"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 долгом и муниципальными финансовыми активами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Default="00F875B9" w:rsidP="00CE2D48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5D4677" w:rsidRDefault="00F875B9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5D4677" w:rsidRDefault="00F875B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Default="00F875B9" w:rsidP="00F875B9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F875B9" w:rsidRPr="005D4677" w:rsidTr="00F875B9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810D77" w:rsidRDefault="00F875B9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68332D" w:rsidRDefault="0068332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8332D">
                    <w:rPr>
                      <w:rFonts w:ascii="Times New Roman" w:hAnsi="Times New Roman"/>
                      <w:sz w:val="18"/>
                      <w:szCs w:val="18"/>
                    </w:rPr>
                    <w:t>Процентные платежи по муниципальному долгу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Default="00F875B9" w:rsidP="00CE2D48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5D4677" w:rsidRDefault="00F875B9" w:rsidP="00F875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5D4677" w:rsidRDefault="00F875B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Default="00F875B9" w:rsidP="00F875B9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F875B9" w:rsidRPr="005D4677" w:rsidTr="00F875B9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810D77" w:rsidRDefault="00F875B9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810D77" w:rsidRDefault="0068332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Default="00F875B9" w:rsidP="00CE2D48">
                  <w:pPr>
                    <w:jc w:val="right"/>
                  </w:pPr>
                  <w:r w:rsidRPr="00142A23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CE2D48" w:rsidRDefault="00F875B9" w:rsidP="00C64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2D48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F875B9" w:rsidRPr="005D4677" w:rsidRDefault="00F875B9" w:rsidP="00F875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Pr="005D4677" w:rsidRDefault="00F875B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875B9" w:rsidRDefault="00F875B9" w:rsidP="00F875B9">
                  <w:pPr>
                    <w:jc w:val="right"/>
                  </w:pPr>
                  <w:r w:rsidRPr="009A3129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</w:tbl>
          <w:p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C72955" w:rsidRDefault="00C72955" w:rsidP="0097129C">
            <w:pPr>
              <w:tabs>
                <w:tab w:val="center" w:pos="709"/>
              </w:tabs>
            </w:pPr>
          </w:p>
          <w:p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:rsidTr="006C79F1">
        <w:trPr>
          <w:gridAfter w:val="1"/>
          <w:wAfter w:w="909" w:type="dxa"/>
          <w:trHeight w:val="375"/>
        </w:trPr>
        <w:tc>
          <w:tcPr>
            <w:tcW w:w="101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:rsidTr="00456BC6">
        <w:trPr>
          <w:gridAfter w:val="1"/>
          <w:wAfter w:w="909" w:type="dxa"/>
          <w:trHeight w:val="8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:rsidTr="006C79F1">
        <w:trPr>
          <w:gridAfter w:val="1"/>
          <w:wAfter w:w="909" w:type="dxa"/>
          <w:trHeight w:val="375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5D07CC" w:rsidRDefault="005D07CC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002DCE">
        <w:rPr>
          <w:color w:val="000000"/>
          <w:spacing w:val="-2"/>
          <w:szCs w:val="28"/>
        </w:rPr>
        <w:t>6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5E58A6"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E58A6">
        <w:rPr>
          <w:color w:val="000000"/>
          <w:spacing w:val="-2"/>
          <w:szCs w:val="28"/>
        </w:rPr>
        <w:t>_____</w:t>
      </w:r>
    </w:p>
    <w:p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/>
      </w:tblPr>
      <w:tblGrid>
        <w:gridCol w:w="3970"/>
        <w:gridCol w:w="4252"/>
        <w:gridCol w:w="1985"/>
      </w:tblGrid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39271E" w:rsidP="0085498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  <w:r w:rsidR="00854986">
              <w:rPr>
                <w:sz w:val="25"/>
                <w:szCs w:val="25"/>
              </w:rPr>
              <w:t>26</w:t>
            </w:r>
            <w:r>
              <w:rPr>
                <w:sz w:val="25"/>
                <w:szCs w:val="25"/>
              </w:rPr>
              <w:t>0,1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39271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  <w:r w:rsidR="00AD4BAE"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854986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  <w:r w:rsidR="00AD4BAE"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</w:t>
            </w:r>
            <w:r w:rsidRPr="005D4677">
              <w:rPr>
                <w:sz w:val="25"/>
                <w:szCs w:val="25"/>
              </w:rPr>
              <w:lastRenderedPageBreak/>
              <w:t>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39271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110</w:t>
            </w:r>
            <w:r w:rsidR="00AD4BAE"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39271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  <w:r w:rsidR="00AD4BAE"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5A0B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B54A28">
              <w:rPr>
                <w:sz w:val="25"/>
                <w:szCs w:val="25"/>
              </w:rPr>
              <w:t>43963,1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5A0B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B54A28">
              <w:rPr>
                <w:sz w:val="25"/>
                <w:szCs w:val="25"/>
              </w:rPr>
              <w:t>43963,1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B54A28" w:rsidP="00286F1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46123,2</w:t>
            </w:r>
          </w:p>
        </w:tc>
      </w:tr>
      <w:tr w:rsidR="00AD4BAE" w:rsidRPr="005D4677" w:rsidTr="0039271E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BAE" w:rsidRPr="005D4677" w:rsidRDefault="00B54A28" w:rsidP="005A0B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46123,2</w:t>
            </w:r>
          </w:p>
        </w:tc>
      </w:tr>
    </w:tbl>
    <w:p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:rsidR="00AD4BAE" w:rsidRDefault="00AD4BAE" w:rsidP="00AD4BAE">
      <w:pPr>
        <w:rPr>
          <w:szCs w:val="28"/>
        </w:rPr>
      </w:pPr>
    </w:p>
    <w:p w:rsidR="00BA3B16" w:rsidRPr="001A5501" w:rsidRDefault="00BA3B16" w:rsidP="00AD4BAE">
      <w:pPr>
        <w:rPr>
          <w:szCs w:val="28"/>
        </w:rPr>
      </w:pPr>
    </w:p>
    <w:p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:rsidR="00AD4BAE" w:rsidRPr="001A5501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</w:t>
      </w:r>
      <w:r w:rsidR="008644DA" w:rsidRPr="001A5501">
        <w:rPr>
          <w:color w:val="000000"/>
          <w:spacing w:val="-2"/>
          <w:szCs w:val="28"/>
        </w:rPr>
        <w:t xml:space="preserve"> </w:t>
      </w:r>
      <w:r w:rsidRPr="001A5501">
        <w:rPr>
          <w:color w:val="000000"/>
          <w:spacing w:val="-2"/>
          <w:szCs w:val="28"/>
        </w:rPr>
        <w:t>Кочура</w:t>
      </w:r>
    </w:p>
    <w:p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</w:pPr>
    </w:p>
    <w:p w:rsidR="00623E6F" w:rsidRDefault="00623E6F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086CFB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CE3DFE" w:rsidRDefault="00CE3DFE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BA3B16" w:rsidRDefault="00BA3B16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086CFB" w:rsidRPr="005D4677" w:rsidRDefault="00086CFB" w:rsidP="00086CFB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7</w:t>
      </w:r>
    </w:p>
    <w:p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:rsidR="00086CFB" w:rsidRPr="005D4677" w:rsidRDefault="00086CFB" w:rsidP="00086CFB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086CFB" w:rsidRDefault="00086CFB" w:rsidP="00086CFB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 №1</w:t>
      </w:r>
      <w:r>
        <w:rPr>
          <w:color w:val="000000"/>
          <w:spacing w:val="-2"/>
          <w:szCs w:val="28"/>
        </w:rPr>
        <w:t>1</w:t>
      </w:r>
    </w:p>
    <w:p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 Вольненского</w:t>
      </w:r>
    </w:p>
    <w:p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 сельского поселения</w:t>
      </w:r>
    </w:p>
    <w:p w:rsidR="0039271E" w:rsidRPr="005D4677" w:rsidRDefault="0039271E" w:rsidP="0039271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:rsidR="0039271E" w:rsidRPr="005D4677" w:rsidRDefault="0039271E" w:rsidP="0039271E">
      <w:pPr>
        <w:pStyle w:val="2"/>
        <w:tabs>
          <w:tab w:val="left" w:pos="5700"/>
          <w:tab w:val="left" w:pos="6555"/>
          <w:tab w:val="right" w:pos="9354"/>
        </w:tabs>
        <w:ind w:left="0"/>
        <w:jc w:val="right"/>
        <w:rPr>
          <w:color w:val="000000"/>
          <w:spacing w:val="-2"/>
          <w:szCs w:val="28"/>
          <w:u w:val="single"/>
        </w:rPr>
      </w:pPr>
      <w:r w:rsidRPr="005D4677">
        <w:rPr>
          <w:rFonts w:ascii="SchoolBook Cyr" w:hAnsi="SchoolBook Cyr"/>
          <w:color w:val="000000"/>
          <w:spacing w:val="-2"/>
          <w:szCs w:val="28"/>
        </w:rPr>
        <w:t>от «</w:t>
      </w:r>
      <w:r>
        <w:rPr>
          <w:rFonts w:ascii="SchoolBook Cyr" w:hAnsi="SchoolBook Cyr"/>
          <w:color w:val="000000"/>
          <w:spacing w:val="-2"/>
          <w:szCs w:val="28"/>
        </w:rPr>
        <w:t>15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>
        <w:rPr>
          <w:rFonts w:ascii="SchoolBook Cyr" w:hAnsi="SchoolBook Cyr"/>
          <w:color w:val="000000"/>
          <w:spacing w:val="-2"/>
          <w:szCs w:val="28"/>
        </w:rPr>
        <w:t xml:space="preserve">декабря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>
        <w:rPr>
          <w:rFonts w:ascii="SchoolBook Cyr" w:hAnsi="SchoolBook Cyr"/>
          <w:color w:val="000000"/>
          <w:spacing w:val="-2"/>
          <w:szCs w:val="28"/>
        </w:rPr>
        <w:t>1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г.№ </w:t>
      </w:r>
      <w:r>
        <w:rPr>
          <w:rFonts w:ascii="SchoolBook Cyr" w:hAnsi="SchoolBook Cyr"/>
          <w:color w:val="000000"/>
          <w:spacing w:val="-2"/>
          <w:szCs w:val="28"/>
        </w:rPr>
        <w:t>118</w:t>
      </w:r>
    </w:p>
    <w:p w:rsidR="0039271E" w:rsidRPr="005D4677" w:rsidRDefault="0039271E" w:rsidP="0039271E">
      <w:pPr>
        <w:jc w:val="center"/>
        <w:rPr>
          <w:szCs w:val="28"/>
        </w:rPr>
      </w:pPr>
    </w:p>
    <w:p w:rsidR="0039271E" w:rsidRPr="005D4677" w:rsidRDefault="0039271E" w:rsidP="0039271E">
      <w:pPr>
        <w:jc w:val="center"/>
        <w:rPr>
          <w:szCs w:val="28"/>
        </w:rPr>
      </w:pPr>
      <w:r w:rsidRPr="005D4677">
        <w:rPr>
          <w:szCs w:val="28"/>
        </w:rPr>
        <w:t xml:space="preserve">Программа муниципальных внутренних заимствований </w:t>
      </w:r>
    </w:p>
    <w:p w:rsidR="0039271E" w:rsidRPr="005D4677" w:rsidRDefault="0039271E" w:rsidP="0039271E">
      <w:pPr>
        <w:jc w:val="center"/>
        <w:rPr>
          <w:szCs w:val="28"/>
        </w:rPr>
      </w:pPr>
      <w:r w:rsidRPr="005D4677">
        <w:rPr>
          <w:szCs w:val="28"/>
        </w:rPr>
        <w:t>Вольненского сельского поселения  Успенского района на 202</w:t>
      </w:r>
      <w:r>
        <w:rPr>
          <w:szCs w:val="28"/>
        </w:rPr>
        <w:t>2</w:t>
      </w:r>
      <w:r w:rsidRPr="005D4677">
        <w:rPr>
          <w:szCs w:val="28"/>
        </w:rPr>
        <w:t xml:space="preserve">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5296"/>
        <w:gridCol w:w="4230"/>
      </w:tblGrid>
      <w:tr w:rsidR="0039271E" w:rsidRPr="005D4677" w:rsidTr="0039271E">
        <w:trPr>
          <w:trHeight w:val="65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271E" w:rsidRPr="005D4677" w:rsidRDefault="0039271E" w:rsidP="0039271E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271E" w:rsidRPr="005D4677" w:rsidRDefault="0039271E" w:rsidP="0039271E">
            <w:pPr>
              <w:jc w:val="center"/>
              <w:rPr>
                <w:szCs w:val="28"/>
              </w:rPr>
            </w:pPr>
          </w:p>
          <w:p w:rsidR="0039271E" w:rsidRPr="005D4677" w:rsidRDefault="0039271E" w:rsidP="0039271E">
            <w:pPr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(тыс. рублей)</w:t>
            </w:r>
          </w:p>
        </w:tc>
      </w:tr>
    </w:tbl>
    <w:p w:rsidR="0039271E" w:rsidRPr="005D4677" w:rsidRDefault="0039271E" w:rsidP="0039271E">
      <w:pPr>
        <w:rPr>
          <w:b/>
          <w:szCs w:val="28"/>
        </w:rPr>
      </w:pPr>
    </w:p>
    <w:tbl>
      <w:tblPr>
        <w:tblW w:w="9900" w:type="dxa"/>
        <w:tblInd w:w="-5" w:type="dxa"/>
        <w:tblLayout w:type="fixed"/>
        <w:tblLook w:val="0000"/>
      </w:tblPr>
      <w:tblGrid>
        <w:gridCol w:w="7196"/>
        <w:gridCol w:w="2704"/>
      </w:tblGrid>
      <w:tr w:rsidR="0039271E" w:rsidRPr="005D4677" w:rsidTr="0039271E">
        <w:trPr>
          <w:trHeight w:val="857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ab/>
              <w:t>Наименование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Сумма 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Всего кредиты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Бюджетные  кредиты, привлеченные в бюджет поселения от других бюджетов бюджетной системы Российской Федерации, всего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Кредиты  кредитных  организаций в  валюте  Российской  Федерации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В том числе  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>Привлечение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  <w:tr w:rsidR="0039271E" w:rsidRPr="005D4677" w:rsidTr="0039271E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71E" w:rsidRPr="005D4677" w:rsidRDefault="0039271E" w:rsidP="0039271E">
            <w:pPr>
              <w:snapToGrid w:val="0"/>
              <w:rPr>
                <w:szCs w:val="28"/>
              </w:rPr>
            </w:pPr>
            <w:r w:rsidRPr="005D4677">
              <w:rPr>
                <w:szCs w:val="28"/>
              </w:rPr>
              <w:t xml:space="preserve"> Погашение основной суммы долга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1E" w:rsidRPr="005D4677" w:rsidRDefault="0039271E" w:rsidP="0039271E">
            <w:pPr>
              <w:tabs>
                <w:tab w:val="left" w:pos="0"/>
              </w:tabs>
              <w:autoSpaceDE w:val="0"/>
              <w:snapToGrid w:val="0"/>
              <w:spacing w:before="5"/>
              <w:ind w:right="11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0,0</w:t>
            </w:r>
          </w:p>
        </w:tc>
      </w:tr>
    </w:tbl>
    <w:p w:rsidR="0039271E" w:rsidRDefault="0039271E" w:rsidP="0039271E">
      <w:pPr>
        <w:rPr>
          <w:szCs w:val="28"/>
        </w:rPr>
      </w:pPr>
    </w:p>
    <w:p w:rsidR="00086CFB" w:rsidRPr="005D4677" w:rsidRDefault="00086CFB" w:rsidP="00086CFB"/>
    <w:p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:rsidR="00086CFB" w:rsidRDefault="00086CFB" w:rsidP="00086CF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p w:rsidR="00086CFB" w:rsidRDefault="00086CFB" w:rsidP="00086CFB">
      <w:pPr>
        <w:tabs>
          <w:tab w:val="left" w:pos="0"/>
        </w:tabs>
        <w:rPr>
          <w:szCs w:val="28"/>
        </w:rPr>
      </w:pPr>
    </w:p>
    <w:p w:rsidR="0039271E" w:rsidRDefault="0039271E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623E6F" w:rsidRDefault="00623E6F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/>
      </w:tblPr>
      <w:tblGrid>
        <w:gridCol w:w="1778"/>
        <w:gridCol w:w="3083"/>
      </w:tblGrid>
      <w:tr w:rsidR="00983C75" w:rsidRPr="005D46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:rsidR="00BA3B16" w:rsidRDefault="00002DCE" w:rsidP="00456BC6">
      <w:pPr>
        <w:pStyle w:val="a3"/>
        <w:widowControl w:val="0"/>
        <w:ind w:left="6372" w:firstLine="708"/>
      </w:pPr>
      <w:r>
        <w:t xml:space="preserve"> </w:t>
      </w:r>
    </w:p>
    <w:p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086CFB">
        <w:t>8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EA3B01" w:rsidRPr="005D4677" w:rsidRDefault="00C632A5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:rsidR="00456BC6" w:rsidRDefault="00456BC6" w:rsidP="00430FAF">
      <w:pPr>
        <w:pStyle w:val="a3"/>
        <w:widowControl w:val="0"/>
        <w:jc w:val="center"/>
        <w:rPr>
          <w:b/>
        </w:rPr>
      </w:pPr>
    </w:p>
    <w:p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1877"/>
        <w:gridCol w:w="6237"/>
        <w:gridCol w:w="1134"/>
      </w:tblGrid>
      <w:tr w:rsidR="00430FAF" w:rsidRPr="00BA3B16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BF093B" w:rsidP="00905E51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28973,6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6E6FA2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="00BF093B">
              <w:rPr>
                <w:rFonts w:ascii="Times New Roman" w:hAnsi="Times New Roman"/>
                <w:sz w:val="20"/>
                <w:szCs w:val="20"/>
              </w:rPr>
              <w:t> 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4</w:t>
            </w:r>
            <w:r w:rsidR="00BF093B">
              <w:rPr>
                <w:rFonts w:ascii="Times New Roman" w:hAnsi="Times New Roman"/>
                <w:sz w:val="20"/>
                <w:szCs w:val="20"/>
              </w:rPr>
              <w:t>04,8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FA092D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210,0</w:t>
            </w:r>
          </w:p>
        </w:tc>
      </w:tr>
      <w:tr w:rsidR="00430FAF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11969" w:rsidRPr="00BA3B16" w:rsidRDefault="00500517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23075,4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:rsidR="00430FAF" w:rsidRDefault="00430FAF" w:rsidP="00430FAF"/>
    <w:p w:rsidR="00623E6F" w:rsidRDefault="00623E6F" w:rsidP="00430FAF">
      <w:pPr>
        <w:tabs>
          <w:tab w:val="left" w:pos="0"/>
        </w:tabs>
        <w:rPr>
          <w:szCs w:val="28"/>
        </w:rPr>
      </w:pPr>
    </w:p>
    <w:p w:rsidR="00623E6F" w:rsidRDefault="00623E6F" w:rsidP="00430FAF">
      <w:pPr>
        <w:tabs>
          <w:tab w:val="left" w:pos="0"/>
        </w:tabs>
        <w:rPr>
          <w:szCs w:val="28"/>
        </w:rPr>
      </w:pPr>
    </w:p>
    <w:p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:rsidR="00430FAF" w:rsidRDefault="00B64517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p w:rsidR="00456BC6" w:rsidRDefault="00456BC6" w:rsidP="00B64517">
      <w:pPr>
        <w:tabs>
          <w:tab w:val="left" w:pos="0"/>
        </w:tabs>
        <w:rPr>
          <w:szCs w:val="28"/>
        </w:rPr>
      </w:pPr>
    </w:p>
    <w:p w:rsidR="00456BC6" w:rsidRPr="00B64517" w:rsidRDefault="00456BC6" w:rsidP="00BA3B16">
      <w:pPr>
        <w:tabs>
          <w:tab w:val="center" w:pos="709"/>
        </w:tabs>
        <w:rPr>
          <w:szCs w:val="28"/>
        </w:rPr>
      </w:pP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568" w:rsidRDefault="00711568" w:rsidP="00D27A45">
      <w:r>
        <w:separator/>
      </w:r>
    </w:p>
  </w:endnote>
  <w:endnote w:type="continuationSeparator" w:id="1">
    <w:p w:rsidR="00711568" w:rsidRDefault="00711568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568" w:rsidRDefault="00711568" w:rsidP="00D27A45">
      <w:r>
        <w:separator/>
      </w:r>
    </w:p>
  </w:footnote>
  <w:footnote w:type="continuationSeparator" w:id="1">
    <w:p w:rsidR="00711568" w:rsidRDefault="00711568" w:rsidP="00D27A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70AF1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5FA"/>
    <w:rsid w:val="000D6770"/>
    <w:rsid w:val="000E0F07"/>
    <w:rsid w:val="000E5138"/>
    <w:rsid w:val="00100B4A"/>
    <w:rsid w:val="00102FF2"/>
    <w:rsid w:val="001056B6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A115B"/>
    <w:rsid w:val="001A2656"/>
    <w:rsid w:val="001A5501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30FAF"/>
    <w:rsid w:val="00442762"/>
    <w:rsid w:val="004436A2"/>
    <w:rsid w:val="004463BC"/>
    <w:rsid w:val="0044741E"/>
    <w:rsid w:val="00451423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2080A"/>
    <w:rsid w:val="005258F3"/>
    <w:rsid w:val="00530AF1"/>
    <w:rsid w:val="005373CA"/>
    <w:rsid w:val="0054065C"/>
    <w:rsid w:val="005426E3"/>
    <w:rsid w:val="00544A35"/>
    <w:rsid w:val="00545944"/>
    <w:rsid w:val="00545CDF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7AEB"/>
    <w:rsid w:val="005A7CB7"/>
    <w:rsid w:val="005B529B"/>
    <w:rsid w:val="005C12C7"/>
    <w:rsid w:val="005C1BA3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3352"/>
    <w:rsid w:val="006137F7"/>
    <w:rsid w:val="00617309"/>
    <w:rsid w:val="006201D6"/>
    <w:rsid w:val="00623E6F"/>
    <w:rsid w:val="006253DE"/>
    <w:rsid w:val="00632410"/>
    <w:rsid w:val="0063279B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8332D"/>
    <w:rsid w:val="00690842"/>
    <w:rsid w:val="00691505"/>
    <w:rsid w:val="00691E8C"/>
    <w:rsid w:val="00695998"/>
    <w:rsid w:val="00695ECB"/>
    <w:rsid w:val="006A0644"/>
    <w:rsid w:val="006A4CEC"/>
    <w:rsid w:val="006A5C6C"/>
    <w:rsid w:val="006B2BB8"/>
    <w:rsid w:val="006B32C8"/>
    <w:rsid w:val="006B4E14"/>
    <w:rsid w:val="006C12CA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0D77"/>
    <w:rsid w:val="008120A0"/>
    <w:rsid w:val="00813B95"/>
    <w:rsid w:val="008151F7"/>
    <w:rsid w:val="00816002"/>
    <w:rsid w:val="00820AD2"/>
    <w:rsid w:val="00820DC0"/>
    <w:rsid w:val="00821A2D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83794"/>
    <w:rsid w:val="0088648D"/>
    <w:rsid w:val="00890BBF"/>
    <w:rsid w:val="008923C6"/>
    <w:rsid w:val="00893EB9"/>
    <w:rsid w:val="008956E5"/>
    <w:rsid w:val="00895835"/>
    <w:rsid w:val="00897CE6"/>
    <w:rsid w:val="008A1B4D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F4842"/>
    <w:rsid w:val="009007F7"/>
    <w:rsid w:val="00904207"/>
    <w:rsid w:val="00905E51"/>
    <w:rsid w:val="00912B61"/>
    <w:rsid w:val="00913B88"/>
    <w:rsid w:val="009142EC"/>
    <w:rsid w:val="00922778"/>
    <w:rsid w:val="00923A02"/>
    <w:rsid w:val="00926451"/>
    <w:rsid w:val="0093088F"/>
    <w:rsid w:val="00931AA4"/>
    <w:rsid w:val="00931DC9"/>
    <w:rsid w:val="00943001"/>
    <w:rsid w:val="00943703"/>
    <w:rsid w:val="00943CF1"/>
    <w:rsid w:val="009524CD"/>
    <w:rsid w:val="00952933"/>
    <w:rsid w:val="00952BCC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4D51"/>
    <w:rsid w:val="009950D2"/>
    <w:rsid w:val="009966C1"/>
    <w:rsid w:val="00997E2E"/>
    <w:rsid w:val="009A1501"/>
    <w:rsid w:val="009A349A"/>
    <w:rsid w:val="009A4B47"/>
    <w:rsid w:val="009A6135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FBC"/>
    <w:rsid w:val="00A2002A"/>
    <w:rsid w:val="00A20FE5"/>
    <w:rsid w:val="00A22A3B"/>
    <w:rsid w:val="00A24CD6"/>
    <w:rsid w:val="00A253CA"/>
    <w:rsid w:val="00A26BF4"/>
    <w:rsid w:val="00A339E8"/>
    <w:rsid w:val="00A3506B"/>
    <w:rsid w:val="00A355BA"/>
    <w:rsid w:val="00A35B1F"/>
    <w:rsid w:val="00A40A7A"/>
    <w:rsid w:val="00A418AE"/>
    <w:rsid w:val="00A44780"/>
    <w:rsid w:val="00A45CD4"/>
    <w:rsid w:val="00A51B5E"/>
    <w:rsid w:val="00A55C7F"/>
    <w:rsid w:val="00A55CF6"/>
    <w:rsid w:val="00A6022F"/>
    <w:rsid w:val="00A62039"/>
    <w:rsid w:val="00A62070"/>
    <w:rsid w:val="00A629F9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C1103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07469"/>
    <w:rsid w:val="00B21C9B"/>
    <w:rsid w:val="00B2225D"/>
    <w:rsid w:val="00B26A43"/>
    <w:rsid w:val="00B26CB5"/>
    <w:rsid w:val="00B3280A"/>
    <w:rsid w:val="00B37609"/>
    <w:rsid w:val="00B44DD2"/>
    <w:rsid w:val="00B479FB"/>
    <w:rsid w:val="00B5025F"/>
    <w:rsid w:val="00B51315"/>
    <w:rsid w:val="00B51D0B"/>
    <w:rsid w:val="00B54A28"/>
    <w:rsid w:val="00B55293"/>
    <w:rsid w:val="00B64517"/>
    <w:rsid w:val="00B6566A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E1C"/>
    <w:rsid w:val="00C0687F"/>
    <w:rsid w:val="00C11961"/>
    <w:rsid w:val="00C1322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A4547"/>
    <w:rsid w:val="00CA7D51"/>
    <w:rsid w:val="00CB43F8"/>
    <w:rsid w:val="00CC606E"/>
    <w:rsid w:val="00CD530D"/>
    <w:rsid w:val="00CD60BA"/>
    <w:rsid w:val="00CE11D9"/>
    <w:rsid w:val="00CE2D48"/>
    <w:rsid w:val="00CE3DFE"/>
    <w:rsid w:val="00CE735D"/>
    <w:rsid w:val="00CF432F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502C"/>
    <w:rsid w:val="00D72CC7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06BDC"/>
    <w:rsid w:val="00E16F4E"/>
    <w:rsid w:val="00E201C8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C4A"/>
    <w:rsid w:val="00F42C83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AED5F-E746-471A-9AB9-70DEF67E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22</Pages>
  <Words>6705</Words>
  <Characters>38221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татьяна</cp:lastModifiedBy>
  <cp:revision>172</cp:revision>
  <cp:lastPrinted>2022-06-01T10:38:00Z</cp:lastPrinted>
  <dcterms:created xsi:type="dcterms:W3CDTF">2022-03-30T13:45:00Z</dcterms:created>
  <dcterms:modified xsi:type="dcterms:W3CDTF">2022-06-06T07:43:00Z</dcterms:modified>
</cp:coreProperties>
</file>